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61" w:rsidRDefault="00665E61" w:rsidP="00FB7B00">
      <w:pPr>
        <w:pStyle w:val="Textoindependiente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65E61" w:rsidRDefault="00665E61" w:rsidP="00665E61">
      <w:pPr>
        <w:pStyle w:val="Textoindependiente"/>
        <w:ind w:left="3792"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65E61" w:rsidRDefault="00665E61" w:rsidP="00665E61">
      <w:pPr>
        <w:pStyle w:val="Textoindependiente"/>
        <w:ind w:left="3792"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65E61" w:rsidRDefault="00665E61" w:rsidP="00665E61">
      <w:pPr>
        <w:pStyle w:val="Textoindependiente"/>
        <w:ind w:left="3792"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65E61" w:rsidRPr="00124676" w:rsidRDefault="00665E61" w:rsidP="0020300D">
      <w:pPr>
        <w:pStyle w:val="Textoindependiente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124676">
        <w:rPr>
          <w:rFonts w:ascii="Arial" w:hAnsi="Arial" w:cs="Arial"/>
          <w:b/>
          <w:bCs/>
          <w:i/>
          <w:iCs/>
          <w:sz w:val="28"/>
          <w:szCs w:val="28"/>
        </w:rPr>
        <w:t>El fútbol como ámbito de juego para los niños</w:t>
      </w:r>
    </w:p>
    <w:p w:rsidR="00124676" w:rsidRDefault="00124676" w:rsidP="0020300D">
      <w:pPr>
        <w:pStyle w:val="Textoindependiente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24676" w:rsidRDefault="00124676" w:rsidP="0020300D">
      <w:pPr>
        <w:pStyle w:val="Textoindependiente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Para reflexionar entre todos los que queremos el futbol y deseamos que el niño que se acerca lo viva en plenitud.</w:t>
      </w:r>
    </w:p>
    <w:p w:rsidR="00665E61" w:rsidRDefault="00665E61" w:rsidP="00665E61">
      <w:pPr>
        <w:pStyle w:val="Textoindependiente"/>
        <w:ind w:left="3792" w:firstLine="708"/>
        <w:jc w:val="both"/>
        <w:rPr>
          <w:rFonts w:ascii="Arial" w:hAnsi="Arial" w:cs="Arial"/>
          <w:b/>
          <w:bCs/>
          <w:i/>
          <w:iCs/>
          <w:sz w:val="22"/>
          <w:szCs w:val="24"/>
          <w:u w:val="single"/>
        </w:rPr>
      </w:pPr>
    </w:p>
    <w:p w:rsidR="00665E61" w:rsidRDefault="00665E61" w:rsidP="00665E61">
      <w:pPr>
        <w:pStyle w:val="Textoindependiente"/>
        <w:ind w:left="3792" w:firstLine="708"/>
        <w:jc w:val="both"/>
        <w:rPr>
          <w:rFonts w:ascii="Arial" w:hAnsi="Arial" w:cs="Arial"/>
          <w:b/>
          <w:bCs/>
          <w:i/>
          <w:iCs/>
          <w:sz w:val="22"/>
          <w:szCs w:val="24"/>
          <w:u w:val="single"/>
        </w:rPr>
      </w:pPr>
    </w:p>
    <w:p w:rsidR="00665E61" w:rsidRDefault="00665E61" w:rsidP="0020300D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 xml:space="preserve">El fútbol </w:t>
      </w:r>
      <w:r w:rsidR="00124676">
        <w:rPr>
          <w:rFonts w:ascii="Arial" w:hAnsi="Arial" w:cs="Arial"/>
          <w:i/>
          <w:iCs/>
          <w:sz w:val="22"/>
          <w:szCs w:val="24"/>
        </w:rPr>
        <w:t xml:space="preserve">es y será </w:t>
      </w:r>
      <w:r>
        <w:rPr>
          <w:rFonts w:ascii="Arial" w:hAnsi="Arial" w:cs="Arial"/>
          <w:i/>
          <w:iCs/>
          <w:sz w:val="22"/>
          <w:szCs w:val="24"/>
        </w:rPr>
        <w:t xml:space="preserve"> un ámbito de juego importante para los niños de este país.</w:t>
      </w:r>
    </w:p>
    <w:p w:rsidR="00665E61" w:rsidRDefault="00665E61" w:rsidP="00665E61">
      <w:pPr>
        <w:pStyle w:val="Textoindependiente"/>
        <w:ind w:left="4500"/>
        <w:jc w:val="both"/>
        <w:rPr>
          <w:rFonts w:ascii="Arial" w:hAnsi="Arial" w:cs="Arial"/>
          <w:i/>
          <w:iCs/>
          <w:sz w:val="22"/>
          <w:szCs w:val="24"/>
        </w:rPr>
      </w:pPr>
    </w:p>
    <w:p w:rsidR="00665E61" w:rsidRDefault="00665E61" w:rsidP="0020300D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>Arraigado profundamente en sus costumbres y en sus sentimientos, es generador de una cultura propia de los uruguayos.</w:t>
      </w:r>
    </w:p>
    <w:p w:rsidR="00124676" w:rsidRDefault="00124676" w:rsidP="0020300D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</w:p>
    <w:p w:rsidR="00665E61" w:rsidRDefault="00665E61" w:rsidP="0020300D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>El jugador y la pelota viven una pasión indestructible desde siempre.</w:t>
      </w:r>
    </w:p>
    <w:p w:rsidR="00124676" w:rsidRDefault="00124676" w:rsidP="0020300D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</w:p>
    <w:p w:rsidR="00665E61" w:rsidRDefault="00665E61" w:rsidP="0020300D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>La mayoría de nuestros niños nacen, crecen y viven  corriendo tras un sueño que gira tantas veces como aquella.</w:t>
      </w:r>
    </w:p>
    <w:p w:rsidR="00665E61" w:rsidRDefault="00665E61" w:rsidP="00665E61">
      <w:pPr>
        <w:pStyle w:val="Textoindependiente"/>
        <w:ind w:left="4500"/>
        <w:jc w:val="both"/>
        <w:rPr>
          <w:rFonts w:ascii="Arial" w:hAnsi="Arial" w:cs="Arial"/>
          <w:i/>
          <w:iCs/>
          <w:sz w:val="22"/>
          <w:szCs w:val="24"/>
        </w:rPr>
      </w:pPr>
    </w:p>
    <w:p w:rsidR="00665E61" w:rsidRDefault="00665E61" w:rsidP="0020300D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>Como juego presenta alternativas complejas; es un deporte colectivo que, como tal, demanda acciones  grupales, con decisiones individuales que son parte de una técnica colectiva, con situaciones de cooperación y de oposición que se dan continuamente, y con una dinámica de juego que requiere gestos técnicos diferentes.</w:t>
      </w:r>
    </w:p>
    <w:p w:rsidR="00665E61" w:rsidRDefault="00665E61" w:rsidP="00665E61">
      <w:pPr>
        <w:pStyle w:val="Textoindependiente"/>
        <w:ind w:left="4500"/>
        <w:jc w:val="both"/>
        <w:rPr>
          <w:rFonts w:ascii="Arial" w:hAnsi="Arial" w:cs="Arial"/>
          <w:i/>
          <w:iCs/>
          <w:sz w:val="22"/>
          <w:szCs w:val="24"/>
        </w:rPr>
      </w:pPr>
    </w:p>
    <w:p w:rsidR="00665E61" w:rsidRDefault="00665E61" w:rsidP="0020300D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 xml:space="preserve">Es </w:t>
      </w:r>
      <w:r w:rsidR="00124676">
        <w:rPr>
          <w:rFonts w:ascii="Arial" w:hAnsi="Arial" w:cs="Arial"/>
          <w:i/>
          <w:iCs/>
          <w:sz w:val="22"/>
          <w:szCs w:val="24"/>
        </w:rPr>
        <w:t>un deporte atractivo</w:t>
      </w:r>
      <w:r>
        <w:rPr>
          <w:rFonts w:ascii="Arial" w:hAnsi="Arial" w:cs="Arial"/>
          <w:i/>
          <w:iCs/>
          <w:sz w:val="22"/>
          <w:szCs w:val="24"/>
        </w:rPr>
        <w:t xml:space="preserve"> porque </w:t>
      </w:r>
      <w:r w:rsidR="00124676">
        <w:rPr>
          <w:rFonts w:ascii="Arial" w:hAnsi="Arial" w:cs="Arial"/>
          <w:i/>
          <w:iCs/>
          <w:sz w:val="22"/>
          <w:szCs w:val="24"/>
        </w:rPr>
        <w:t>demanda a</w:t>
      </w:r>
      <w:r>
        <w:rPr>
          <w:rFonts w:ascii="Arial" w:hAnsi="Arial" w:cs="Arial"/>
          <w:i/>
          <w:iCs/>
          <w:sz w:val="22"/>
          <w:szCs w:val="24"/>
        </w:rPr>
        <w:t xml:space="preserve"> sus jugadores </w:t>
      </w:r>
      <w:r w:rsidR="00124676">
        <w:rPr>
          <w:rFonts w:ascii="Arial" w:hAnsi="Arial" w:cs="Arial"/>
          <w:i/>
          <w:iCs/>
          <w:sz w:val="22"/>
          <w:szCs w:val="24"/>
        </w:rPr>
        <w:t xml:space="preserve">que </w:t>
      </w:r>
      <w:r>
        <w:rPr>
          <w:rFonts w:ascii="Arial" w:hAnsi="Arial" w:cs="Arial"/>
          <w:i/>
          <w:iCs/>
          <w:sz w:val="22"/>
          <w:szCs w:val="24"/>
        </w:rPr>
        <w:t>demuestren sus  habilidades con las piernas, componentes del cuerpo humano que no son precisamente los más hábiles.</w:t>
      </w:r>
    </w:p>
    <w:p w:rsidR="00124676" w:rsidRDefault="00124676" w:rsidP="0020300D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</w:p>
    <w:p w:rsidR="00665E61" w:rsidRDefault="00665E61" w:rsidP="0020300D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>Es apasionante, además, porque el resultado del juego siempre es una interrogante.</w:t>
      </w:r>
    </w:p>
    <w:p w:rsidR="00665E61" w:rsidRDefault="00665E61" w:rsidP="00665E61">
      <w:pPr>
        <w:pStyle w:val="Textoindependiente"/>
        <w:ind w:left="4500"/>
        <w:jc w:val="both"/>
        <w:rPr>
          <w:rFonts w:ascii="Arial" w:hAnsi="Arial" w:cs="Arial"/>
          <w:i/>
          <w:iCs/>
          <w:sz w:val="22"/>
          <w:szCs w:val="24"/>
        </w:rPr>
      </w:pPr>
    </w:p>
    <w:p w:rsidR="00665E61" w:rsidRDefault="00665E61" w:rsidP="0020300D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>La práctica del fútbol es, para el niño, una fuente de permanente desafío. Como tal debemos potenciarlo.</w:t>
      </w:r>
    </w:p>
    <w:p w:rsidR="00665E61" w:rsidRDefault="00665E61" w:rsidP="00665E61">
      <w:pPr>
        <w:pStyle w:val="Textoindependiente"/>
        <w:ind w:left="3792" w:firstLine="708"/>
        <w:jc w:val="both"/>
        <w:rPr>
          <w:rFonts w:ascii="Arial" w:hAnsi="Arial" w:cs="Arial"/>
          <w:i/>
          <w:iCs/>
          <w:sz w:val="22"/>
          <w:szCs w:val="24"/>
        </w:rPr>
      </w:pPr>
    </w:p>
    <w:p w:rsidR="00665E61" w:rsidRDefault="00665E61" w:rsidP="0020300D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>¿De qué manera?</w:t>
      </w:r>
    </w:p>
    <w:p w:rsidR="00665E61" w:rsidRDefault="00665E61" w:rsidP="00665E61">
      <w:pPr>
        <w:pStyle w:val="Textoindependiente"/>
        <w:ind w:left="4500"/>
        <w:jc w:val="both"/>
        <w:rPr>
          <w:rFonts w:ascii="Arial" w:hAnsi="Arial" w:cs="Arial"/>
          <w:i/>
          <w:iCs/>
          <w:sz w:val="22"/>
          <w:szCs w:val="24"/>
        </w:rPr>
      </w:pPr>
    </w:p>
    <w:p w:rsidR="00665E61" w:rsidRDefault="00665E61" w:rsidP="00124676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>Haciendo que lo viva en un clima de r</w:t>
      </w:r>
      <w:r w:rsidR="00124676">
        <w:rPr>
          <w:rFonts w:ascii="Arial" w:hAnsi="Arial" w:cs="Arial"/>
          <w:i/>
          <w:iCs/>
          <w:sz w:val="22"/>
          <w:szCs w:val="24"/>
        </w:rPr>
        <w:t xml:space="preserve">ecreación y de participación, </w:t>
      </w:r>
      <w:r>
        <w:rPr>
          <w:rFonts w:ascii="Arial" w:hAnsi="Arial" w:cs="Arial"/>
          <w:i/>
          <w:iCs/>
          <w:sz w:val="22"/>
          <w:szCs w:val="24"/>
        </w:rPr>
        <w:t xml:space="preserve"> como un camino natural de introducción a la actividad deportiva</w:t>
      </w:r>
      <w:r w:rsidR="00124676">
        <w:rPr>
          <w:rFonts w:ascii="Arial" w:hAnsi="Arial" w:cs="Arial"/>
          <w:i/>
          <w:iCs/>
          <w:sz w:val="22"/>
          <w:szCs w:val="24"/>
        </w:rPr>
        <w:t xml:space="preserve"> y como un vehículo eficaz para establecer vínculos con sus pares</w:t>
      </w:r>
      <w:r>
        <w:rPr>
          <w:rFonts w:ascii="Arial" w:hAnsi="Arial" w:cs="Arial"/>
          <w:i/>
          <w:iCs/>
          <w:sz w:val="22"/>
          <w:szCs w:val="24"/>
        </w:rPr>
        <w:t>.</w:t>
      </w:r>
    </w:p>
    <w:p w:rsidR="00665E61" w:rsidRDefault="00665E61" w:rsidP="00665E61">
      <w:pPr>
        <w:pStyle w:val="Textoindependiente"/>
        <w:ind w:left="4500"/>
        <w:jc w:val="both"/>
        <w:rPr>
          <w:rFonts w:ascii="Arial" w:hAnsi="Arial" w:cs="Arial"/>
          <w:i/>
          <w:iCs/>
          <w:sz w:val="22"/>
          <w:szCs w:val="24"/>
        </w:rPr>
      </w:pPr>
    </w:p>
    <w:p w:rsidR="00665E61" w:rsidRDefault="00665E61" w:rsidP="0020300D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 xml:space="preserve">Proponiéndole una estructura de juego que responda a sus posibilidades, para que corriendo detrás de la pelota el niño pueda ir fortaleciendo su desarrollo motriz y psicológico </w:t>
      </w:r>
      <w:r w:rsidR="00F83A50">
        <w:rPr>
          <w:rFonts w:ascii="Arial" w:hAnsi="Arial" w:cs="Arial"/>
          <w:i/>
          <w:iCs/>
          <w:sz w:val="22"/>
          <w:szCs w:val="24"/>
        </w:rPr>
        <w:t xml:space="preserve">que pueda insertarse en un </w:t>
      </w:r>
      <w:r>
        <w:rPr>
          <w:rFonts w:ascii="Arial" w:hAnsi="Arial" w:cs="Arial"/>
          <w:i/>
          <w:iCs/>
          <w:sz w:val="22"/>
          <w:szCs w:val="24"/>
        </w:rPr>
        <w:t>aprendizaje del deporte, apropiado y comprensible.</w:t>
      </w:r>
    </w:p>
    <w:p w:rsidR="00665E61" w:rsidRDefault="00665E61" w:rsidP="00665E61">
      <w:pPr>
        <w:pStyle w:val="Textoindependiente"/>
        <w:ind w:left="4500"/>
        <w:jc w:val="both"/>
        <w:rPr>
          <w:rFonts w:ascii="Arial" w:hAnsi="Arial" w:cs="Arial"/>
          <w:i/>
          <w:iCs/>
          <w:sz w:val="22"/>
          <w:szCs w:val="24"/>
        </w:rPr>
      </w:pPr>
    </w:p>
    <w:p w:rsidR="00F83A50" w:rsidRDefault="00F83A50" w:rsidP="0020300D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>Desde nuestra función</w:t>
      </w:r>
      <w:r w:rsidR="00665E61">
        <w:rPr>
          <w:rFonts w:ascii="Arial" w:hAnsi="Arial" w:cs="Arial"/>
          <w:i/>
          <w:iCs/>
          <w:sz w:val="22"/>
          <w:szCs w:val="24"/>
        </w:rPr>
        <w:t xml:space="preserve"> de educadores, y como amantes del fútbol, </w:t>
      </w:r>
      <w:r>
        <w:rPr>
          <w:rFonts w:ascii="Arial" w:hAnsi="Arial" w:cs="Arial"/>
          <w:i/>
          <w:iCs/>
          <w:sz w:val="22"/>
          <w:szCs w:val="24"/>
        </w:rPr>
        <w:t xml:space="preserve">nos debemos plantear </w:t>
      </w:r>
      <w:r w:rsidR="00665E61">
        <w:rPr>
          <w:rFonts w:ascii="Arial" w:hAnsi="Arial" w:cs="Arial"/>
          <w:i/>
          <w:iCs/>
          <w:sz w:val="22"/>
          <w:szCs w:val="24"/>
        </w:rPr>
        <w:t xml:space="preserve"> el máximo esfuerzo para hacer realidad es</w:t>
      </w:r>
      <w:r>
        <w:rPr>
          <w:rFonts w:ascii="Arial" w:hAnsi="Arial" w:cs="Arial"/>
          <w:i/>
          <w:iCs/>
          <w:sz w:val="22"/>
          <w:szCs w:val="24"/>
        </w:rPr>
        <w:t>te desafío y ofrecerle a los niños que se acercan al fútbol,  la oportunidad de crecer desde el punto de vista motriz, deportivo y socialmente.</w:t>
      </w:r>
    </w:p>
    <w:p w:rsidR="00F83A50" w:rsidRDefault="00F83A50" w:rsidP="0020300D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</w:p>
    <w:p w:rsidR="00F83A50" w:rsidRDefault="00F83A50" w:rsidP="0020300D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</w:p>
    <w:p w:rsidR="00F83A50" w:rsidRPr="00F83A50" w:rsidRDefault="00F83A50" w:rsidP="0020300D">
      <w:pPr>
        <w:pStyle w:val="Textoindependiente"/>
        <w:jc w:val="both"/>
        <w:rPr>
          <w:rFonts w:ascii="Arial" w:hAnsi="Arial" w:cs="Arial"/>
          <w:b/>
          <w:i/>
          <w:iCs/>
          <w:sz w:val="22"/>
          <w:szCs w:val="24"/>
        </w:rPr>
      </w:pPr>
      <w:r w:rsidRPr="00F83A50">
        <w:rPr>
          <w:rFonts w:ascii="Arial" w:hAnsi="Arial" w:cs="Arial"/>
          <w:b/>
          <w:i/>
          <w:iCs/>
          <w:sz w:val="22"/>
          <w:szCs w:val="24"/>
        </w:rPr>
        <w:t xml:space="preserve">Juan Carlos </w:t>
      </w:r>
      <w:proofErr w:type="spellStart"/>
      <w:r w:rsidRPr="00F83A50">
        <w:rPr>
          <w:rFonts w:ascii="Arial" w:hAnsi="Arial" w:cs="Arial"/>
          <w:b/>
          <w:i/>
          <w:iCs/>
          <w:sz w:val="22"/>
          <w:szCs w:val="24"/>
        </w:rPr>
        <w:t>Braida</w:t>
      </w:r>
      <w:proofErr w:type="spellEnd"/>
    </w:p>
    <w:p w:rsidR="00F83A50" w:rsidRDefault="00F83A50" w:rsidP="0020300D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>Técnico de fútbol</w:t>
      </w:r>
    </w:p>
    <w:p w:rsidR="00710EF1" w:rsidRDefault="00F83A50" w:rsidP="00710EF1">
      <w:pPr>
        <w:pStyle w:val="Textoindependiente"/>
        <w:jc w:val="both"/>
        <w:rPr>
          <w:rFonts w:ascii="Arial" w:hAnsi="Arial" w:cs="Arial"/>
          <w:i/>
          <w:iCs/>
          <w:sz w:val="22"/>
          <w:szCs w:val="24"/>
        </w:rPr>
      </w:pPr>
      <w:r>
        <w:rPr>
          <w:rFonts w:ascii="Arial" w:hAnsi="Arial" w:cs="Arial"/>
          <w:i/>
          <w:iCs/>
          <w:sz w:val="22"/>
          <w:szCs w:val="24"/>
        </w:rPr>
        <w:t xml:space="preserve">Coordinador docente de los Cursos de FIFI </w:t>
      </w:r>
      <w:bookmarkStart w:id="0" w:name="_GoBack"/>
      <w:bookmarkEnd w:id="0"/>
    </w:p>
    <w:p w:rsidR="00665E61" w:rsidRDefault="00665E61" w:rsidP="00665E61">
      <w:pPr>
        <w:pStyle w:val="Ttulo7"/>
        <w:ind w:left="3540" w:firstLine="708"/>
        <w:rPr>
          <w:rFonts w:ascii="Arial" w:hAnsi="Arial" w:cs="Arial"/>
          <w:b/>
          <w:bCs/>
          <w:i/>
          <w:iCs/>
          <w:sz w:val="28"/>
        </w:rPr>
      </w:pPr>
    </w:p>
    <w:p w:rsidR="00665E61" w:rsidRDefault="00665E61" w:rsidP="00665E61">
      <w:pPr>
        <w:pStyle w:val="Ttulo7"/>
        <w:ind w:left="3540" w:firstLine="708"/>
        <w:rPr>
          <w:rFonts w:ascii="Arial" w:hAnsi="Arial" w:cs="Arial"/>
          <w:b/>
          <w:bCs/>
          <w:i/>
          <w:iCs/>
          <w:sz w:val="28"/>
        </w:rPr>
      </w:pPr>
    </w:p>
    <w:p w:rsidR="00665E61" w:rsidRDefault="00665E61" w:rsidP="00665E61">
      <w:pPr>
        <w:rPr>
          <w:rFonts w:ascii="Arial" w:hAnsi="Arial" w:cs="Arial"/>
          <w:i/>
          <w:iCs/>
        </w:rPr>
      </w:pPr>
    </w:p>
    <w:p w:rsidR="00665E61" w:rsidRDefault="00665E61" w:rsidP="00665E61">
      <w:pPr>
        <w:rPr>
          <w:rFonts w:ascii="Arial" w:hAnsi="Arial" w:cs="Arial"/>
          <w:i/>
          <w:iCs/>
        </w:rPr>
      </w:pPr>
    </w:p>
    <w:p w:rsidR="00665E61" w:rsidRDefault="00665E61" w:rsidP="00665E61">
      <w:pPr>
        <w:rPr>
          <w:rFonts w:ascii="Arial" w:hAnsi="Arial" w:cs="Arial"/>
          <w:i/>
          <w:iCs/>
        </w:rPr>
      </w:pPr>
    </w:p>
    <w:p w:rsidR="00665E61" w:rsidRDefault="00665E61" w:rsidP="00665E61">
      <w:pPr>
        <w:rPr>
          <w:rFonts w:ascii="Arial" w:hAnsi="Arial" w:cs="Arial"/>
          <w:i/>
          <w:iCs/>
        </w:rPr>
      </w:pPr>
    </w:p>
    <w:p w:rsidR="00665E61" w:rsidRDefault="00665E61" w:rsidP="00665E61">
      <w:pPr>
        <w:rPr>
          <w:rFonts w:ascii="Arial" w:hAnsi="Arial" w:cs="Arial"/>
          <w:i/>
          <w:iCs/>
        </w:rPr>
      </w:pPr>
    </w:p>
    <w:p w:rsidR="00665E61" w:rsidRDefault="00665E61" w:rsidP="00665E61">
      <w:pPr>
        <w:pStyle w:val="Ttulo7"/>
        <w:ind w:left="4248" w:firstLine="252"/>
        <w:rPr>
          <w:rFonts w:ascii="Arial" w:hAnsi="Arial" w:cs="Arial"/>
          <w:b/>
          <w:bCs/>
          <w:i/>
          <w:iCs/>
          <w:sz w:val="36"/>
        </w:rPr>
      </w:pPr>
    </w:p>
    <w:p w:rsidR="00B27DE7" w:rsidRDefault="00B27DE7"/>
    <w:sectPr w:rsidR="00B27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1B"/>
    <w:rsid w:val="00124676"/>
    <w:rsid w:val="0020300D"/>
    <w:rsid w:val="00395EA2"/>
    <w:rsid w:val="005A5CB4"/>
    <w:rsid w:val="00665E61"/>
    <w:rsid w:val="006A2775"/>
    <w:rsid w:val="00710EF1"/>
    <w:rsid w:val="009271A4"/>
    <w:rsid w:val="00AE751B"/>
    <w:rsid w:val="00B27DE7"/>
    <w:rsid w:val="00F83A50"/>
    <w:rsid w:val="00FB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65E61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semiHidden/>
    <w:rsid w:val="00665E6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65E61"/>
    <w:rPr>
      <w:sz w:val="44"/>
      <w:szCs w:val="20"/>
      <w:lang w:val="es-ES_tradnl" w:eastAsia="es-UY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5E61"/>
    <w:rPr>
      <w:rFonts w:ascii="Times New Roman" w:eastAsia="Times New Roman" w:hAnsi="Times New Roman" w:cs="Times New Roman"/>
      <w:sz w:val="44"/>
      <w:szCs w:val="20"/>
      <w:lang w:val="es-ES_tradnl"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65E61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semiHidden/>
    <w:rsid w:val="00665E6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65E61"/>
    <w:rPr>
      <w:sz w:val="44"/>
      <w:szCs w:val="20"/>
      <w:lang w:val="es-ES_tradnl" w:eastAsia="es-UY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5E61"/>
    <w:rPr>
      <w:rFonts w:ascii="Times New Roman" w:eastAsia="Times New Roman" w:hAnsi="Times New Roman" w:cs="Times New Roman"/>
      <w:sz w:val="44"/>
      <w:szCs w:val="20"/>
      <w:lang w:val="es-ES_tradnl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</dc:creator>
  <cp:keywords/>
  <dc:description/>
  <cp:lastModifiedBy>juan carlos</cp:lastModifiedBy>
  <cp:revision>9</cp:revision>
  <dcterms:created xsi:type="dcterms:W3CDTF">2014-08-14T00:04:00Z</dcterms:created>
  <dcterms:modified xsi:type="dcterms:W3CDTF">2014-09-30T00:46:00Z</dcterms:modified>
</cp:coreProperties>
</file>